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O4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520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.C715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.H5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8790 .A46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1133.28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2013 .Z9 R532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